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27D1621B"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some</w:t>
      </w:r>
      <w:r w:rsidR="00DA5E2F">
        <w:rPr>
          <w:rStyle w:val="long-line"/>
          <w:i/>
          <w:iCs/>
        </w:rPr>
        <w:t xml:space="preserve">thing here </w:t>
      </w:r>
      <w:r w:rsidRPr="00EF305F">
        <w:rPr>
          <w:rStyle w:val="long-line"/>
          <w:i/>
          <w:iCs/>
        </w:rPr>
        <w:t>lead</w:t>
      </w:r>
      <w:r w:rsidR="00DA5E2F">
        <w:rPr>
          <w:rStyle w:val="long-line"/>
          <w:i/>
          <w:iCs/>
        </w:rPr>
        <w:t>s</w:t>
      </w:r>
      <w:r w:rsidRPr="00EF305F">
        <w:rPr>
          <w:rStyle w:val="long-line"/>
          <w:i/>
          <w:iCs/>
        </w:rPr>
        <w:t xml:space="preserve"> you to</w:t>
      </w:r>
      <w:r w:rsidR="00DA5E2F">
        <w:rPr>
          <w:rStyle w:val="long-line"/>
          <w:i/>
          <w:iCs/>
        </w:rPr>
        <w:t xml:space="preserve"> the Holy One.  </w:t>
      </w:r>
      <w:r w:rsidRPr="00EF305F">
        <w:rPr>
          <w:rStyle w:val="long-line"/>
          <w:i/>
          <w:iCs/>
        </w:rPr>
        <w:t>Follow th</w:t>
      </w:r>
      <w:r w:rsidR="00DA5E2F">
        <w:rPr>
          <w:rStyle w:val="long-line"/>
          <w:i/>
          <w:iCs/>
        </w:rPr>
        <w:t xml:space="preserve">at path, </w:t>
      </w:r>
      <w:r w:rsidR="008B4CB9" w:rsidRPr="00EF305F">
        <w:rPr>
          <w:rStyle w:val="long-line"/>
          <w:i/>
          <w:iCs/>
        </w:rPr>
        <w:t xml:space="preserve">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14413BE3" w14:textId="6B17D591" w:rsidR="00D50988" w:rsidRDefault="00D50988" w:rsidP="00606DAA">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w:t>
      </w:r>
      <w:r w:rsidR="00CE5B75">
        <w:rPr>
          <w:rFonts w:ascii="Times New Roman" w:eastAsia="Times New Roman" w:hAnsi="Times New Roman" w:cs="Times New Roman"/>
          <w:b/>
          <w:bCs/>
          <w:i/>
          <w:iCs/>
          <w:sz w:val="32"/>
          <w:szCs w:val="32"/>
        </w:rPr>
        <w:t>Integrating Our Ways of Knowing” in difficult times</w:t>
      </w:r>
      <w:r>
        <w:rPr>
          <w:rFonts w:ascii="Times New Roman" w:eastAsia="Times New Roman" w:hAnsi="Times New Roman" w:cs="Times New Roman"/>
          <w:b/>
          <w:bCs/>
          <w:i/>
          <w:iCs/>
          <w:sz w:val="32"/>
          <w:szCs w:val="32"/>
        </w:rPr>
        <w:t xml:space="preserve"> </w:t>
      </w:r>
    </w:p>
    <w:p w14:paraId="2547484F" w14:textId="063DD5AF" w:rsidR="00606DAA" w:rsidRPr="00D50988" w:rsidRDefault="00D50988" w:rsidP="00D50988">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1, by Sister </w:t>
      </w:r>
      <w:r w:rsidR="00CE5B75">
        <w:rPr>
          <w:rFonts w:ascii="Times New Roman" w:eastAsia="Times New Roman" w:hAnsi="Times New Roman" w:cs="Times New Roman"/>
          <w:b/>
          <w:bCs/>
          <w:i/>
          <w:iCs/>
          <w:sz w:val="28"/>
          <w:szCs w:val="28"/>
        </w:rPr>
        <w:t>Teresa Maya</w:t>
      </w:r>
    </w:p>
    <w:p w14:paraId="1D7FE232" w14:textId="6FB70384" w:rsidR="00606DAA" w:rsidRDefault="00606DAA" w:rsidP="00606DAA">
      <w:pPr>
        <w:spacing w:after="0"/>
        <w:rPr>
          <w:rFonts w:ascii="Times New Roman" w:eastAsia="Times New Roman" w:hAnsi="Times New Roman" w:cs="Times New Roman"/>
          <w:sz w:val="26"/>
          <w:szCs w:val="26"/>
        </w:rPr>
      </w:pPr>
    </w:p>
    <w:p w14:paraId="72736BEA" w14:textId="77777777" w:rsidR="00CE5B75" w:rsidRDefault="00CE5B75" w:rsidP="00606DAA">
      <w:pPr>
        <w:spacing w:after="0"/>
        <w:rPr>
          <w:rFonts w:ascii="Verdana" w:eastAsia="Times New Roman" w:hAnsi="Verdana" w:cs="Times New Roman"/>
          <w:sz w:val="24"/>
          <w:szCs w:val="24"/>
        </w:rPr>
      </w:pPr>
      <w:r>
        <w:rPr>
          <w:rFonts w:ascii="Verdana" w:eastAsia="Times New Roman" w:hAnsi="Verdana" w:cs="Times New Roman"/>
          <w:sz w:val="24"/>
          <w:szCs w:val="24"/>
        </w:rPr>
        <w:t>Finally, one night at dinner, I asked:</w:t>
      </w:r>
      <w:proofErr w:type="gramStart"/>
      <w:r>
        <w:rPr>
          <w:rFonts w:ascii="Verdana" w:eastAsia="Times New Roman" w:hAnsi="Verdana" w:cs="Times New Roman"/>
          <w:sz w:val="24"/>
          <w:szCs w:val="24"/>
        </w:rPr>
        <w:t xml:space="preserve">   “</w:t>
      </w:r>
      <w:proofErr w:type="gramEnd"/>
      <w:r>
        <w:rPr>
          <w:rFonts w:ascii="Verdana" w:eastAsia="Times New Roman" w:hAnsi="Verdana" w:cs="Times New Roman"/>
          <w:sz w:val="24"/>
          <w:szCs w:val="24"/>
        </w:rPr>
        <w:t>Is worrying praying?  Because if it is not, I might not be praying at all.”</w:t>
      </w:r>
    </w:p>
    <w:p w14:paraId="03A9B0A6" w14:textId="77777777" w:rsidR="00CE5B75" w:rsidRDefault="00CE5B75" w:rsidP="00606DAA">
      <w:pPr>
        <w:spacing w:after="0"/>
        <w:rPr>
          <w:rFonts w:ascii="Verdana" w:eastAsia="Times New Roman" w:hAnsi="Verdana" w:cs="Times New Roman"/>
          <w:sz w:val="24"/>
          <w:szCs w:val="24"/>
        </w:rPr>
      </w:pPr>
    </w:p>
    <w:p w14:paraId="67CEAD86" w14:textId="74E65308" w:rsidR="00CE5B75" w:rsidRDefault="00C85829" w:rsidP="00606DAA">
      <w:pPr>
        <w:spacing w:after="0"/>
        <w:rPr>
          <w:rFonts w:ascii="Verdana" w:eastAsia="Times New Roman" w:hAnsi="Verdana" w:cs="Times New Roman"/>
          <w:sz w:val="24"/>
          <w:szCs w:val="24"/>
        </w:rPr>
      </w:pPr>
      <w:r>
        <w:rPr>
          <w:noProof/>
        </w:rPr>
        <w:drawing>
          <wp:anchor distT="0" distB="0" distL="114300" distR="114300" simplePos="0" relativeHeight="251658240" behindDoc="1" locked="0" layoutInCell="1" allowOverlap="1" wp14:anchorId="39167305" wp14:editId="430C4C66">
            <wp:simplePos x="0" y="0"/>
            <wp:positionH relativeFrom="margin">
              <wp:align>right</wp:align>
            </wp:positionH>
            <wp:positionV relativeFrom="paragraph">
              <wp:posOffset>1087120</wp:posOffset>
            </wp:positionV>
            <wp:extent cx="3088005" cy="2057400"/>
            <wp:effectExtent l="0" t="0" r="0" b="0"/>
            <wp:wrapTight wrapText="bothSides">
              <wp:wrapPolygon edited="0">
                <wp:start x="0" y="0"/>
                <wp:lineTo x="0" y="21400"/>
                <wp:lineTo x="21453" y="21400"/>
                <wp:lineTo x="21453" y="0"/>
                <wp:lineTo x="0" y="0"/>
              </wp:wrapPolygon>
            </wp:wrapTight>
            <wp:docPr id="1" name="Picture 1" descr="Nuns &amp; Nones brings together religiously unaffiliated young adults and  Catholic sisters | Faith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s &amp; Nones brings together religiously unaffiliated young adults and  Catholic sisters | Faith and Leader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00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75">
        <w:rPr>
          <w:rFonts w:ascii="Verdana" w:eastAsia="Times New Roman" w:hAnsi="Verdana" w:cs="Times New Roman"/>
          <w:sz w:val="24"/>
          <w:szCs w:val="24"/>
        </w:rPr>
        <w:t xml:space="preserve">I was only praying to get through one day at a time; I only prayed for “daily bread.”  A whole year later, Pope </w:t>
      </w:r>
      <w:proofErr w:type="spellStart"/>
      <w:r w:rsidR="00CE5B75">
        <w:rPr>
          <w:rFonts w:ascii="Verdana" w:eastAsia="Times New Roman" w:hAnsi="Verdana" w:cs="Times New Roman"/>
          <w:sz w:val="24"/>
          <w:szCs w:val="24"/>
        </w:rPr>
        <w:t>francis</w:t>
      </w:r>
      <w:proofErr w:type="spellEnd"/>
      <w:r w:rsidR="00CE5B75">
        <w:rPr>
          <w:rFonts w:ascii="Verdana" w:eastAsia="Times New Roman" w:hAnsi="Verdana" w:cs="Times New Roman"/>
          <w:sz w:val="24"/>
          <w:szCs w:val="24"/>
        </w:rPr>
        <w:t>’ wors finally sunk in</w:t>
      </w:r>
      <w:proofErr w:type="gramStart"/>
      <w:r w:rsidR="00CE5B75">
        <w:rPr>
          <w:rFonts w:ascii="Verdana" w:eastAsia="Times New Roman" w:hAnsi="Verdana" w:cs="Times New Roman"/>
          <w:sz w:val="24"/>
          <w:szCs w:val="24"/>
        </w:rPr>
        <w:t>:  “</w:t>
      </w:r>
      <w:proofErr w:type="gramEnd"/>
      <w:r w:rsidR="00CE5B75">
        <w:rPr>
          <w:rFonts w:ascii="Verdana" w:eastAsia="Times New Roman" w:hAnsi="Verdana" w:cs="Times New Roman"/>
          <w:sz w:val="24"/>
          <w:szCs w:val="24"/>
        </w:rPr>
        <w:t xml:space="preserve">We find ourselves afraid and lost.  Like the disciples in the Gospel, we </w:t>
      </w:r>
      <w:proofErr w:type="spellStart"/>
      <w:r w:rsidR="00CE5B75">
        <w:rPr>
          <w:rFonts w:ascii="Verdana" w:eastAsia="Times New Roman" w:hAnsi="Verdana" w:cs="Times New Roman"/>
          <w:sz w:val="24"/>
          <w:szCs w:val="24"/>
        </w:rPr>
        <w:t>wee</w:t>
      </w:r>
      <w:proofErr w:type="spellEnd"/>
      <w:r w:rsidR="00CE5B75">
        <w:rPr>
          <w:rFonts w:ascii="Verdana" w:eastAsia="Times New Roman" w:hAnsi="Verdana" w:cs="Times New Roman"/>
          <w:sz w:val="24"/>
          <w:szCs w:val="24"/>
        </w:rPr>
        <w:t xml:space="preserve"> caught off guard by an unexpected turbulent storm.  We have realized that we are on the same boat, all of us fragile and disoriented, but at the same time important and needed, all of us called to row together, each of us in need of comforting the other.”</w:t>
      </w:r>
    </w:p>
    <w:p w14:paraId="082154AD" w14:textId="77777777" w:rsidR="00CE5B75" w:rsidRDefault="00CE5B75" w:rsidP="00606DAA">
      <w:pPr>
        <w:spacing w:after="0"/>
        <w:rPr>
          <w:rFonts w:ascii="Verdana" w:eastAsia="Times New Roman" w:hAnsi="Verdana" w:cs="Times New Roman"/>
          <w:sz w:val="24"/>
          <w:szCs w:val="24"/>
        </w:rPr>
      </w:pPr>
    </w:p>
    <w:p w14:paraId="374C9AC8" w14:textId="4C9EDC1F" w:rsidR="00CE5B75" w:rsidRDefault="00CE5B75" w:rsidP="00606DAA">
      <w:pPr>
        <w:spacing w:after="0"/>
        <w:rPr>
          <w:rFonts w:ascii="Verdana" w:eastAsia="Times New Roman" w:hAnsi="Verdana" w:cs="Times New Roman"/>
          <w:sz w:val="24"/>
          <w:szCs w:val="24"/>
        </w:rPr>
      </w:pPr>
      <w:r>
        <w:rPr>
          <w:rFonts w:ascii="Verdana" w:eastAsia="Times New Roman" w:hAnsi="Verdana" w:cs="Times New Roman"/>
          <w:sz w:val="24"/>
          <w:szCs w:val="24"/>
        </w:rPr>
        <w:t>Gradually, the insight emerged that despite the disorientation, uncertainty also holds a special grace; in fact, it is an absolute requirement for us to grow from “I” to “we.”  The uncertainty of this storm was overwhelming to any of us as individuals, but “navigable” as a community on the same boat with Jesus.</w:t>
      </w:r>
    </w:p>
    <w:p w14:paraId="056F6A78" w14:textId="1E542742" w:rsidR="00D32FD7" w:rsidRDefault="00D32FD7" w:rsidP="00606DAA">
      <w:pPr>
        <w:spacing w:after="0"/>
        <w:rPr>
          <w:rFonts w:ascii="Verdana" w:eastAsia="Times New Roman" w:hAnsi="Verdana" w:cs="Times New Roman"/>
          <w:sz w:val="24"/>
          <w:szCs w:val="24"/>
        </w:rPr>
      </w:pPr>
    </w:p>
    <w:p w14:paraId="632E593D" w14:textId="77777777" w:rsidR="00D32FD7" w:rsidRDefault="00D32FD7" w:rsidP="00EF305F">
      <w:pPr>
        <w:spacing w:after="160" w:line="259" w:lineRule="auto"/>
        <w:jc w:val="center"/>
        <w:rPr>
          <w:rFonts w:ascii="Verdana" w:eastAsia="Times New Roman" w:hAnsi="Verdana" w:cs="Times New Roman"/>
          <w:sz w:val="24"/>
          <w:szCs w:val="24"/>
        </w:rPr>
      </w:pPr>
    </w:p>
    <w:p w14:paraId="671F8CC8" w14:textId="6C53BAB3"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lastRenderedPageBreak/>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474F43B8" w14:textId="77777777" w:rsidR="00CC43F7" w:rsidRDefault="00606DAA" w:rsidP="00606DAA">
      <w:pPr>
        <w:rPr>
          <w:rFonts w:ascii="Verdana" w:hAnsi="Verdana"/>
        </w:rPr>
      </w:pPr>
      <w:r>
        <w:rPr>
          <w:rFonts w:ascii="Verdana" w:eastAsia="Times New Roman" w:hAnsi="Verdana" w:cs="Times New Roman"/>
        </w:rPr>
        <w:t xml:space="preserve">Reading:  </w:t>
      </w:r>
      <w:r w:rsidRPr="00606DAA">
        <w:rPr>
          <w:rFonts w:ascii="Verdana" w:hAnsi="Verdana"/>
        </w:rPr>
        <w:t xml:space="preserve">from </w:t>
      </w:r>
      <w:r w:rsidR="00C6344B">
        <w:rPr>
          <w:rFonts w:ascii="Verdana" w:hAnsi="Verdana"/>
        </w:rPr>
        <w:t xml:space="preserve">the Winter 2022 </w:t>
      </w:r>
      <w:r w:rsidR="00C6344B" w:rsidRPr="00C6344B">
        <w:rPr>
          <w:rFonts w:ascii="Verdana" w:hAnsi="Verdana"/>
          <w:i/>
          <w:iCs/>
        </w:rPr>
        <w:t>Occasional Papers</w:t>
      </w:r>
      <w:r w:rsidR="00C6344B">
        <w:rPr>
          <w:rFonts w:ascii="Verdana" w:hAnsi="Verdana"/>
        </w:rPr>
        <w:t xml:space="preserve"> of the Leadership Conference of Women Religious, on the theme “The Unknown:  A Place of Potential and Possibility.”  This excerpt is from the article whose title is cited above, in which Sister Annmarie Sanders interviews four younger women religious:   </w:t>
      </w:r>
      <w:proofErr w:type="spellStart"/>
      <w:r w:rsidR="00C6344B">
        <w:rPr>
          <w:rFonts w:ascii="Verdana" w:hAnsi="Verdana"/>
        </w:rPr>
        <w:t>Felician</w:t>
      </w:r>
      <w:proofErr w:type="spellEnd"/>
      <w:r w:rsidR="00C6344B">
        <w:rPr>
          <w:rFonts w:ascii="Verdana" w:hAnsi="Verdana"/>
        </w:rPr>
        <w:t xml:space="preserve"> Sister Grace Marie Del </w:t>
      </w:r>
      <w:proofErr w:type="spellStart"/>
      <w:r w:rsidR="00C6344B">
        <w:rPr>
          <w:rFonts w:ascii="Verdana" w:hAnsi="Verdana"/>
        </w:rPr>
        <w:t>Priore</w:t>
      </w:r>
      <w:proofErr w:type="spellEnd"/>
      <w:r w:rsidR="00C6344B">
        <w:rPr>
          <w:rFonts w:ascii="Verdana" w:hAnsi="Verdana"/>
        </w:rPr>
        <w:t xml:space="preserve">, Humility of Mary Sister Ellis McCulloh, Marianist Sister Nicole Trahan, and Jane </w:t>
      </w:r>
      <w:proofErr w:type="spellStart"/>
      <w:r w:rsidR="00C6344B">
        <w:rPr>
          <w:rFonts w:ascii="Verdana" w:hAnsi="Verdana"/>
        </w:rPr>
        <w:t>Aseltytine</w:t>
      </w:r>
      <w:proofErr w:type="spellEnd"/>
      <w:r w:rsidR="00C6344B">
        <w:rPr>
          <w:rFonts w:ascii="Verdana" w:hAnsi="Verdana"/>
        </w:rPr>
        <w:t xml:space="preserve">, a </w:t>
      </w:r>
      <w:proofErr w:type="gramStart"/>
      <w:r w:rsidR="00C6344B">
        <w:rPr>
          <w:rFonts w:ascii="Verdana" w:hAnsi="Verdana"/>
        </w:rPr>
        <w:t>Sister</w:t>
      </w:r>
      <w:proofErr w:type="gramEnd"/>
      <w:r w:rsidR="00C6344B">
        <w:rPr>
          <w:rFonts w:ascii="Verdana" w:hAnsi="Verdana"/>
        </w:rPr>
        <w:t xml:space="preserve"> of the Immaculate Heart of Mary of Monroe, Michigan. </w:t>
      </w:r>
    </w:p>
    <w:p w14:paraId="66C66924" w14:textId="564DB58A" w:rsidR="00761526" w:rsidRPr="00606DAA" w:rsidRDefault="00CC43F7" w:rsidP="00606DAA">
      <w:pPr>
        <w:rPr>
          <w:rFonts w:ascii="Verdana" w:hAnsi="Verdana"/>
          <w:i/>
          <w:iCs/>
        </w:rPr>
      </w:pPr>
      <w:r>
        <w:rPr>
          <w:rFonts w:ascii="Verdana" w:hAnsi="Verdana"/>
        </w:rPr>
        <w:t>Image:  “</w:t>
      </w:r>
      <w:r w:rsidR="00C85829">
        <w:rPr>
          <w:rFonts w:ascii="Verdana" w:hAnsi="Verdana"/>
        </w:rPr>
        <w:t xml:space="preserve">Nuns and </w:t>
      </w:r>
      <w:proofErr w:type="spellStart"/>
      <w:r w:rsidR="00C85829">
        <w:rPr>
          <w:rFonts w:ascii="Verdana" w:hAnsi="Verdana"/>
        </w:rPr>
        <w:t>Nones</w:t>
      </w:r>
      <w:proofErr w:type="spellEnd"/>
      <w:r w:rsidR="00C85829">
        <w:rPr>
          <w:rFonts w:ascii="Verdana" w:hAnsi="Verdana"/>
        </w:rPr>
        <w:t xml:space="preserve"> brings together religiously unaffiliated young adults and Catholic sisters” - </w:t>
      </w:r>
      <w:hyperlink r:id="rId7" w:history="1">
        <w:r w:rsidR="00C85829" w:rsidRPr="009F583F">
          <w:rPr>
            <w:rStyle w:val="Hyperlink"/>
            <w:rFonts w:ascii="Verdana" w:hAnsi="Verdana"/>
          </w:rPr>
          <w:t>https://faithandleadership.com/nuns-nones-brings-together-religiously-unaffiliated-young-adults-and-catholic-sisters</w:t>
        </w:r>
      </w:hyperlink>
      <w:r w:rsidR="00C85829">
        <w:rPr>
          <w:rFonts w:ascii="Verdana" w:hAnsi="Verdana"/>
        </w:rPr>
        <w:t xml:space="preserve"> </w:t>
      </w:r>
      <w:r>
        <w:rPr>
          <w:rFonts w:ascii="Verdana" w:hAnsi="Verdana"/>
        </w:rPr>
        <w:t xml:space="preserve"> </w:t>
      </w:r>
      <w:r w:rsidR="00C6344B">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074BA"/>
    <w:rsid w:val="001107CE"/>
    <w:rsid w:val="00110AC9"/>
    <w:rsid w:val="002D20BC"/>
    <w:rsid w:val="00336BB7"/>
    <w:rsid w:val="00393EEC"/>
    <w:rsid w:val="00413B5A"/>
    <w:rsid w:val="00457A10"/>
    <w:rsid w:val="00457DDE"/>
    <w:rsid w:val="004D2E0D"/>
    <w:rsid w:val="005109D8"/>
    <w:rsid w:val="005C5837"/>
    <w:rsid w:val="005F6A7E"/>
    <w:rsid w:val="00600D25"/>
    <w:rsid w:val="00606DAA"/>
    <w:rsid w:val="00644C4F"/>
    <w:rsid w:val="006F7EE0"/>
    <w:rsid w:val="00722227"/>
    <w:rsid w:val="00755921"/>
    <w:rsid w:val="00761526"/>
    <w:rsid w:val="007E577F"/>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85829"/>
    <w:rsid w:val="00CC43F7"/>
    <w:rsid w:val="00CE5B75"/>
    <w:rsid w:val="00D21D72"/>
    <w:rsid w:val="00D253C9"/>
    <w:rsid w:val="00D32FD7"/>
    <w:rsid w:val="00D50988"/>
    <w:rsid w:val="00DA5E2F"/>
    <w:rsid w:val="00DE27A6"/>
    <w:rsid w:val="00E54CB7"/>
    <w:rsid w:val="00EA5A4A"/>
    <w:rsid w:val="00EA7700"/>
    <w:rsid w:val="00EF305F"/>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faithandleadership.com/nuns-nones-brings-together-religiously-unaffiliated-young-adults-and-catholic-s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2023-01-03T14:33:00Z</dcterms:created>
  <dcterms:modified xsi:type="dcterms:W3CDTF">2023-01-03T14:33:00Z</dcterms:modified>
</cp:coreProperties>
</file>